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64F44">
        <w:rPr>
          <w:sz w:val="28"/>
          <w:szCs w:val="28"/>
          <w:lang w:val="en-US"/>
        </w:rPr>
        <w:t>03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C64F44">
        <w:rPr>
          <w:sz w:val="28"/>
          <w:szCs w:val="28"/>
          <w:lang w:val="en-US"/>
        </w:rPr>
        <w:t>3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4F44" w:rsidRPr="00C64F44">
        <w:rPr>
          <w:sz w:val="28"/>
          <w:szCs w:val="28"/>
        </w:rPr>
        <w:t>20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C64F44" w:rsidRPr="00C64F44">
        <w:rPr>
          <w:sz w:val="28"/>
          <w:szCs w:val="28"/>
        </w:rPr>
        <w:t>25</w:t>
      </w:r>
      <w:r w:rsidR="00866610">
        <w:rPr>
          <w:sz w:val="28"/>
          <w:szCs w:val="28"/>
        </w:rPr>
        <w:t>.02.2022</w:t>
      </w:r>
      <w:r w:rsidR="00A81CE0" w:rsidRPr="00A81CE0">
        <w:rPr>
          <w:sz w:val="28"/>
          <w:szCs w:val="28"/>
        </w:rPr>
        <w:t xml:space="preserve"> № </w:t>
      </w:r>
      <w:r w:rsidR="00C64F44" w:rsidRPr="00C64F44">
        <w:rPr>
          <w:sz w:val="28"/>
          <w:szCs w:val="28"/>
        </w:rPr>
        <w:t>16</w:t>
      </w:r>
      <w:r w:rsidR="00866610" w:rsidRPr="00866610">
        <w:rPr>
          <w:sz w:val="28"/>
          <w:szCs w:val="28"/>
        </w:rPr>
        <w:t xml:space="preserve"> </w:t>
      </w:r>
      <w:r w:rsidR="00866610">
        <w:rPr>
          <w:sz w:val="28"/>
          <w:szCs w:val="28"/>
        </w:rPr>
        <w:t>«</w:t>
      </w:r>
      <w:r w:rsidR="00866610" w:rsidRPr="005F3505">
        <w:rPr>
          <w:sz w:val="28"/>
          <w:szCs w:val="28"/>
        </w:rPr>
        <w:t>Об утверждении муниципальной программы сельского поселения Красноленинский «</w:t>
      </w:r>
      <w:r w:rsidR="00C64F44">
        <w:rPr>
          <w:sz w:val="28"/>
          <w:szCs w:val="28"/>
        </w:rPr>
        <w:t>Управление пожарной безопасности</w:t>
      </w:r>
      <w:r w:rsidR="00866610">
        <w:rPr>
          <w:sz w:val="28"/>
          <w:szCs w:val="28"/>
        </w:rPr>
        <w:t xml:space="preserve"> в сельском п</w:t>
      </w:r>
      <w:r w:rsidR="00C64F44">
        <w:rPr>
          <w:sz w:val="28"/>
          <w:szCs w:val="28"/>
        </w:rPr>
        <w:t>оселении Красноленинский на 2021-2023</w:t>
      </w:r>
      <w:r w:rsidR="00866610">
        <w:rPr>
          <w:sz w:val="28"/>
          <w:szCs w:val="28"/>
        </w:rPr>
        <w:t xml:space="preserve"> годы</w:t>
      </w:r>
      <w:r w:rsidR="00C64F44">
        <w:rPr>
          <w:sz w:val="28"/>
          <w:szCs w:val="28"/>
        </w:rPr>
        <w:t>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74F7-B06A-47FD-AB46-F6E0268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8</cp:revision>
  <cp:lastPrinted>2022-03-03T09:37:00Z</cp:lastPrinted>
  <dcterms:created xsi:type="dcterms:W3CDTF">2020-11-19T04:28:00Z</dcterms:created>
  <dcterms:modified xsi:type="dcterms:W3CDTF">2022-03-03T09:38:00Z</dcterms:modified>
</cp:coreProperties>
</file>